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D33" w:rsidRDefault="0059621F">
      <w:r>
        <w:t>Temat: Krajobraz pustyni gorącej i pustyni lodowej.</w:t>
      </w:r>
    </w:p>
    <w:p w:rsidR="0059621F" w:rsidRDefault="0059621F">
      <w:r>
        <w:t>Celem dzisiejszej lekcji jest poznanie głównych cech pustyni lodowej i gorącej, określenie współzależności pomiędzy krajobrazem pustyń  i warunkami życia człowieka oraz określenie zależności pomiędzy położeniem , warunkami klimatycznymi i głównymi cechami tego krajobrazu.</w:t>
      </w:r>
    </w:p>
    <w:p w:rsidR="00B12338" w:rsidRDefault="0059621F" w:rsidP="0059621F">
      <w:r>
        <w:t>1.Przypomnij sobie obszary na kuli ziemskiej, gdzie występowały najmniejsze opady w ciągu roku (podręcznik str.107). N</w:t>
      </w:r>
      <w:r w:rsidR="00B12338">
        <w:t>azwij te obszary(ustnie).</w:t>
      </w:r>
    </w:p>
    <w:p w:rsidR="00B12338" w:rsidRDefault="00B12338" w:rsidP="0059621F">
      <w:r>
        <w:t xml:space="preserve">2. Przeczytaj temat z podręcznika a </w:t>
      </w:r>
      <w:r w:rsidRPr="00B12338">
        <w:t xml:space="preserve"> </w:t>
      </w:r>
      <w:r>
        <w:t>czytając dokładnie przeanalizuj mapki, wykresy (</w:t>
      </w:r>
      <w:proofErr w:type="spellStart"/>
      <w:r>
        <w:t>klimatogramy</w:t>
      </w:r>
      <w:proofErr w:type="spellEnd"/>
      <w:r>
        <w:t>), zdjęcia.</w:t>
      </w:r>
    </w:p>
    <w:p w:rsidR="0059621F" w:rsidRDefault="00B12338" w:rsidP="0059621F">
      <w:r>
        <w:t>3.Najpierw p</w:t>
      </w:r>
      <w:r w:rsidR="0059621F">
        <w:t xml:space="preserve">rzeczytaj </w:t>
      </w:r>
      <w:r>
        <w:t xml:space="preserve">treści dotyczące pustyni gorącej(str.127-130 oraz 134-135), </w:t>
      </w:r>
      <w:r w:rsidR="0059621F">
        <w:t xml:space="preserve">a następnie zapisz </w:t>
      </w:r>
      <w:r w:rsidR="00D645FC">
        <w:t xml:space="preserve">w zeszycie </w:t>
      </w:r>
      <w:r w:rsidR="0059621F">
        <w:t>co to jest pustynia</w:t>
      </w:r>
      <w:r>
        <w:t xml:space="preserve"> i  oaza</w:t>
      </w:r>
      <w:r w:rsidR="0059621F">
        <w:t xml:space="preserve">? </w:t>
      </w:r>
    </w:p>
    <w:p w:rsidR="0059621F" w:rsidRDefault="0059621F" w:rsidP="0059621F">
      <w:r>
        <w:t xml:space="preserve">3. Teraz przeczytaj </w:t>
      </w:r>
      <w:r w:rsidR="00B12338">
        <w:t>dalszą część tematu  str.130-133</w:t>
      </w:r>
      <w:r>
        <w:t xml:space="preserve">. </w:t>
      </w:r>
    </w:p>
    <w:p w:rsidR="00D645FC" w:rsidRDefault="00D645FC" w:rsidP="0059621F">
      <w:r>
        <w:t xml:space="preserve">4. Na platformie </w:t>
      </w:r>
      <w:hyperlink r:id="rId6" w:history="1">
        <w:r w:rsidRPr="00654DD2">
          <w:rPr>
            <w:rStyle w:val="Hipercze"/>
          </w:rPr>
          <w:t>www.epodreczniki.pl</w:t>
        </w:r>
      </w:hyperlink>
      <w:r>
        <w:t xml:space="preserve"> masz udostępnione 3 tematy „Pustynie”, „Przyroda pustyni” i „Pustynia lodowa”. Przeczytaj, obejrzyj zdjęcia i filmy. </w:t>
      </w:r>
    </w:p>
    <w:p w:rsidR="009B0418" w:rsidRDefault="009B0418" w:rsidP="0059621F">
      <w:r>
        <w:t xml:space="preserve">5. </w:t>
      </w:r>
      <w:r w:rsidR="00873CDC">
        <w:t>P</w:t>
      </w:r>
      <w:r w:rsidR="00B12338">
        <w:t xml:space="preserve">o zapoznaniu się z powyższymi treściami w podręczniku i na platformie, </w:t>
      </w:r>
      <w:r>
        <w:t xml:space="preserve">udziel </w:t>
      </w:r>
      <w:r w:rsidR="00C3695D">
        <w:t>(ustnie)odpowiedzi na pytania.</w:t>
      </w:r>
    </w:p>
    <w:p w:rsidR="009B0418" w:rsidRDefault="009B0418" w:rsidP="0059621F">
      <w:r>
        <w:t>A. W jakiej strefie klimatycznej występują pustynie gorące?</w:t>
      </w:r>
    </w:p>
    <w:p w:rsidR="009B0418" w:rsidRDefault="009B0418" w:rsidP="0059621F">
      <w:r>
        <w:t>B. Jak nazywa się i gdzie leży największa na Ziemi pustynia gorąca?</w:t>
      </w:r>
    </w:p>
    <w:p w:rsidR="009B0418" w:rsidRDefault="009B0418" w:rsidP="0059621F">
      <w:r>
        <w:t>C. Jak nazywa się noc na pustyni lodowej kiedy Słońce nie wschodzi dobę lub dłużej?</w:t>
      </w:r>
    </w:p>
    <w:p w:rsidR="009B0418" w:rsidRDefault="009B0418" w:rsidP="0059621F">
      <w:r>
        <w:t>D. Jakie są podobieństwa klimatyczne na pustyni gorącej i pustyni lodowej?</w:t>
      </w:r>
    </w:p>
    <w:p w:rsidR="009B0418" w:rsidRDefault="009B0418" w:rsidP="0059621F">
      <w:r>
        <w:t>E. Czym zajmuje się ludność zamieszkująca pustynie gorące?</w:t>
      </w:r>
    </w:p>
    <w:p w:rsidR="009B0418" w:rsidRDefault="009B0418" w:rsidP="0059621F">
      <w:r>
        <w:t xml:space="preserve">F. Ile wynosi najniższa a ile najwyższa temperatura dla stacji </w:t>
      </w:r>
      <w:proofErr w:type="spellStart"/>
      <w:r>
        <w:t>Nord</w:t>
      </w:r>
      <w:proofErr w:type="spellEnd"/>
      <w:r>
        <w:t xml:space="preserve"> ( Grenlandia, Ameryka Północna)?</w:t>
      </w:r>
    </w:p>
    <w:p w:rsidR="009B0418" w:rsidRDefault="009B0418" w:rsidP="0059621F">
      <w:r>
        <w:t xml:space="preserve">G. Ile wynoszą opady w miesiącu grudniu dla stacji Ajn </w:t>
      </w:r>
      <w:proofErr w:type="spellStart"/>
      <w:r>
        <w:t>Salih</w:t>
      </w:r>
      <w:proofErr w:type="spellEnd"/>
      <w:r>
        <w:t xml:space="preserve"> (Algieria, Afryka)?</w:t>
      </w:r>
    </w:p>
    <w:p w:rsidR="009B0418" w:rsidRDefault="009B0418" w:rsidP="0059621F">
      <w:r>
        <w:t>H. Na której pustyni rośnie tamaryszek?</w:t>
      </w:r>
    </w:p>
    <w:p w:rsidR="009B0418" w:rsidRDefault="009B0418" w:rsidP="0059621F">
      <w:r>
        <w:t xml:space="preserve">I. Z czego buduje się </w:t>
      </w:r>
      <w:r w:rsidR="00B12338">
        <w:t>domy w oazach?</w:t>
      </w:r>
    </w:p>
    <w:p w:rsidR="00B12338" w:rsidRDefault="00B12338" w:rsidP="0059621F">
      <w:r>
        <w:t>J. Gdzie żyje niedźwiedź polarny, a gdzie pingwin?</w:t>
      </w:r>
    </w:p>
    <w:p w:rsidR="00C3695D" w:rsidRDefault="00C3695D" w:rsidP="0059621F">
      <w:r>
        <w:t xml:space="preserve">Uzupełnij </w:t>
      </w:r>
      <w:r w:rsidR="001E6548">
        <w:t xml:space="preserve">w zeszycie ćwiczeń </w:t>
      </w:r>
      <w:r>
        <w:t xml:space="preserve"> strony 76-78.</w:t>
      </w:r>
    </w:p>
    <w:p w:rsidR="00AE271E" w:rsidRDefault="00C3695D" w:rsidP="0059621F">
      <w:r>
        <w:t>W razie pytań, proszę pisać na mojego maila.</w:t>
      </w:r>
      <w:bookmarkStart w:id="0" w:name="_GoBack"/>
      <w:bookmarkEnd w:id="0"/>
    </w:p>
    <w:p w:rsidR="00B12338" w:rsidRDefault="00B12338" w:rsidP="0059621F"/>
    <w:p w:rsidR="009B0418" w:rsidRDefault="009B0418" w:rsidP="0059621F"/>
    <w:p w:rsidR="0059621F" w:rsidRDefault="0059621F" w:rsidP="0059621F"/>
    <w:sectPr w:rsidR="005962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12F4B"/>
    <w:multiLevelType w:val="hybridMultilevel"/>
    <w:tmpl w:val="94668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6ED"/>
    <w:rsid w:val="001E6548"/>
    <w:rsid w:val="0059621F"/>
    <w:rsid w:val="00873CDC"/>
    <w:rsid w:val="009156ED"/>
    <w:rsid w:val="009B0418"/>
    <w:rsid w:val="00AE271E"/>
    <w:rsid w:val="00B12338"/>
    <w:rsid w:val="00BF1D33"/>
    <w:rsid w:val="00C3695D"/>
    <w:rsid w:val="00D64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621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645FC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E271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621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645FC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E271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podreczni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262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2020-04-24T10:29:00Z</dcterms:created>
  <dcterms:modified xsi:type="dcterms:W3CDTF">2020-04-24T17:22:00Z</dcterms:modified>
</cp:coreProperties>
</file>